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4" w:type="pct"/>
        <w:tblCellSpacing w:w="0" w:type="dxa"/>
        <w:tblInd w:w="45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4"/>
      </w:tblGrid>
      <w:tr w:rsidR="007D4445" w:rsidRPr="00AF2DC5" w:rsidTr="003D72D1">
        <w:trPr>
          <w:trHeight w:val="15137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2F" w:rsidRPr="0073162F" w:rsidRDefault="0073162F" w:rsidP="0073162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>Приложение___________</w:t>
            </w: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057"/>
              <w:gridCol w:w="7057"/>
            </w:tblGrid>
            <w:tr w:rsidR="0073162F" w:rsidRPr="0073162F" w:rsidTr="00B31A5B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73162F">
                    <w:rPr>
                      <w:b/>
                      <w:sz w:val="28"/>
                      <w:szCs w:val="28"/>
                    </w:rPr>
                    <w:t xml:space="preserve">Рассмотрено                                                                                                                               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ШМО учителей эстетического цикла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«Гармония»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Протокол № ___ от «___»__________2016 г.                               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ind w:firstLine="709"/>
                    <w:contextualSpacing/>
                    <w:rPr>
                      <w:sz w:val="28"/>
                      <w:szCs w:val="28"/>
                    </w:rPr>
                  </w:pPr>
                  <w:r w:rsidRPr="0073162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162F" w:rsidRPr="0073162F" w:rsidRDefault="0073162F" w:rsidP="0073162F">
                  <w:pPr>
                    <w:spacing w:line="0" w:lineRule="atLeast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  <w:p w:rsidR="0073162F" w:rsidRPr="0073162F" w:rsidRDefault="0073162F" w:rsidP="0073162F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162F" w:rsidRPr="0073162F" w:rsidRDefault="0073162F" w:rsidP="0073162F">
                  <w:pPr>
                    <w:spacing w:after="240" w:line="0" w:lineRule="atLeast"/>
                    <w:rPr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</w:t>
                  </w:r>
                </w:p>
                <w:p w:rsidR="0073162F" w:rsidRPr="0073162F" w:rsidRDefault="0073162F" w:rsidP="0073162F">
                  <w:pPr>
                    <w:spacing w:after="240"/>
                    <w:rPr>
                      <w:b/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                     </w:t>
                  </w:r>
                  <w:r w:rsidRPr="0073162F">
                    <w:rPr>
                      <w:b/>
                      <w:bCs/>
                      <w:sz w:val="28"/>
                      <w:szCs w:val="28"/>
                    </w:rPr>
                    <w:t xml:space="preserve"> Утверждаю</w:t>
                  </w:r>
                </w:p>
                <w:p w:rsidR="0073162F" w:rsidRPr="0073162F" w:rsidRDefault="0073162F" w:rsidP="0073162F">
                  <w:pPr>
                    <w:spacing w:after="24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          Директор МБОУ «Школа № 101</w:t>
                  </w:r>
                </w:p>
                <w:p w:rsidR="0073162F" w:rsidRPr="0073162F" w:rsidRDefault="0073162F" w:rsidP="0073162F">
                  <w:pPr>
                    <w:spacing w:after="24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 xml:space="preserve">                              с углубленным изучением экономики»</w:t>
                  </w:r>
                </w:p>
                <w:p w:rsidR="0073162F" w:rsidRPr="0073162F" w:rsidRDefault="0073162F" w:rsidP="0073162F">
                  <w:pPr>
                    <w:spacing w:after="240"/>
                    <w:jc w:val="right"/>
                    <w:rPr>
                      <w:sz w:val="28"/>
                      <w:szCs w:val="28"/>
                    </w:rPr>
                  </w:pPr>
                  <w:r w:rsidRPr="0073162F">
                    <w:rPr>
                      <w:bCs/>
                      <w:sz w:val="28"/>
                      <w:szCs w:val="28"/>
                    </w:rPr>
                    <w:t>__________________</w:t>
                  </w:r>
                  <w:r w:rsidRPr="0073162F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162F">
                    <w:rPr>
                      <w:bCs/>
                      <w:iCs/>
                      <w:sz w:val="28"/>
                      <w:szCs w:val="28"/>
                    </w:rPr>
                    <w:t>Самситдинов</w:t>
                  </w:r>
                  <w:proofErr w:type="spellEnd"/>
                  <w:r w:rsidRPr="0073162F">
                    <w:rPr>
                      <w:bCs/>
                      <w:iCs/>
                      <w:sz w:val="28"/>
                      <w:szCs w:val="28"/>
                    </w:rPr>
                    <w:t xml:space="preserve"> И.З.                    </w:t>
                  </w:r>
                </w:p>
                <w:p w:rsidR="0073162F" w:rsidRPr="0073162F" w:rsidRDefault="0073162F" w:rsidP="0073162F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73162F">
                    <w:rPr>
                      <w:bCs/>
                      <w:iCs/>
                      <w:sz w:val="28"/>
                      <w:szCs w:val="28"/>
                    </w:rPr>
                    <w:t xml:space="preserve">                Приказ №____от______2016г.</w:t>
                  </w:r>
                </w:p>
              </w:tc>
            </w:tr>
          </w:tbl>
          <w:p w:rsidR="0073162F" w:rsidRPr="0073162F" w:rsidRDefault="0073162F" w:rsidP="0073162F">
            <w:pPr>
              <w:spacing w:line="0" w:lineRule="atLeast"/>
              <w:rPr>
                <w:sz w:val="28"/>
                <w:szCs w:val="28"/>
              </w:rPr>
            </w:pP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>Рабочая программа по учебному предмету «Изобразительное искусство» в 8 классах,</w:t>
            </w: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 xml:space="preserve">по учебнику А.С. </w:t>
            </w:r>
            <w:proofErr w:type="gramStart"/>
            <w:r w:rsidRPr="0073162F">
              <w:rPr>
                <w:sz w:val="28"/>
                <w:szCs w:val="28"/>
              </w:rPr>
              <w:t>Питерских</w:t>
            </w:r>
            <w:proofErr w:type="gramEnd"/>
          </w:p>
          <w:p w:rsidR="0073162F" w:rsidRPr="0073162F" w:rsidRDefault="0073162F" w:rsidP="007316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3162F" w:rsidRPr="0073162F" w:rsidRDefault="0073162F" w:rsidP="0073162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3162F">
              <w:rPr>
                <w:sz w:val="28"/>
                <w:szCs w:val="28"/>
              </w:rPr>
              <w:t>Разработчик: Крюкова Г.Н.,</w:t>
            </w:r>
          </w:p>
          <w:p w:rsidR="0073162F" w:rsidRPr="0073162F" w:rsidRDefault="0073162F" w:rsidP="007316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162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учитель изобразительного искусства </w:t>
            </w:r>
          </w:p>
          <w:p w:rsidR="0058422F" w:rsidRPr="00AF2DC5" w:rsidRDefault="0058422F" w:rsidP="004A2F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:rsidR="007D4445" w:rsidRPr="005A5568" w:rsidRDefault="005A5568" w:rsidP="005A55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A5568">
              <w:rPr>
                <w:sz w:val="28"/>
                <w:szCs w:val="28"/>
              </w:rPr>
              <w:t>одержание</w:t>
            </w:r>
          </w:p>
          <w:p w:rsidR="007D4445" w:rsidRPr="005A5568" w:rsidRDefault="007D4445" w:rsidP="005A5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7668"/>
              <w:gridCol w:w="1903"/>
            </w:tblGrid>
            <w:tr w:rsidR="007D4445" w:rsidRPr="005A5568" w:rsidTr="00ED2599">
              <w:tc>
                <w:tcPr>
                  <w:tcW w:w="7668" w:type="dxa"/>
                  <w:shd w:val="clear" w:color="auto" w:fill="auto"/>
                </w:tcPr>
                <w:p w:rsidR="007D4445" w:rsidRPr="005A5568" w:rsidRDefault="007D4445" w:rsidP="005A5568">
                  <w:pPr>
                    <w:pStyle w:val="1"/>
                    <w:spacing w:line="276" w:lineRule="auto"/>
                    <w:ind w:left="284" w:firstLine="0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7D4445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7D4445" w:rsidRPr="005A5568" w:rsidTr="00ED2599">
              <w:tc>
                <w:tcPr>
                  <w:tcW w:w="7668" w:type="dxa"/>
                  <w:shd w:val="clear" w:color="auto" w:fill="auto"/>
                </w:tcPr>
                <w:p w:rsidR="007D4445" w:rsidRPr="005A5568" w:rsidRDefault="005A5568" w:rsidP="00B2680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36288A">
                    <w:rPr>
                      <w:sz w:val="28"/>
                      <w:szCs w:val="28"/>
                    </w:rPr>
                    <w:t>ланируемые результаты освоения учебного</w:t>
                  </w:r>
                </w:p>
                <w:p w:rsidR="007D4445" w:rsidRPr="005A5568" w:rsidRDefault="007D4445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603A4B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D4445" w:rsidRPr="005A5568" w:rsidTr="00ED2599">
              <w:tc>
                <w:tcPr>
                  <w:tcW w:w="7668" w:type="dxa"/>
                  <w:shd w:val="clear" w:color="auto" w:fill="auto"/>
                </w:tcPr>
                <w:p w:rsidR="007D4445" w:rsidRPr="005A5568" w:rsidRDefault="005A5568" w:rsidP="00B2680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A5568">
                    <w:rPr>
                      <w:sz w:val="28"/>
                      <w:szCs w:val="28"/>
                    </w:rPr>
                    <w:t>одержание учебного предмета</w:t>
                  </w:r>
                </w:p>
                <w:p w:rsidR="00BA328E" w:rsidRPr="005A5568" w:rsidRDefault="00BA328E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603A4B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D4445" w:rsidRPr="005A5568" w:rsidTr="00ED2599">
              <w:trPr>
                <w:trHeight w:val="670"/>
              </w:trPr>
              <w:tc>
                <w:tcPr>
                  <w:tcW w:w="7668" w:type="dxa"/>
                  <w:shd w:val="clear" w:color="auto" w:fill="auto"/>
                </w:tcPr>
                <w:p w:rsidR="007D4445" w:rsidRPr="005A5568" w:rsidRDefault="0036288A" w:rsidP="00B2680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5A5568" w:rsidRPr="005A5568">
                    <w:rPr>
                      <w:sz w:val="28"/>
                      <w:szCs w:val="28"/>
                    </w:rPr>
                    <w:t>ематическое планирование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603A4B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D4445" w:rsidRPr="005A5568" w:rsidTr="00ED2599">
              <w:trPr>
                <w:trHeight w:val="685"/>
              </w:trPr>
              <w:tc>
                <w:tcPr>
                  <w:tcW w:w="7668" w:type="dxa"/>
                  <w:shd w:val="clear" w:color="auto" w:fill="auto"/>
                </w:tcPr>
                <w:p w:rsidR="00164AF6" w:rsidRPr="005A5568" w:rsidRDefault="00164AF6" w:rsidP="0036288A">
                  <w:pPr>
                    <w:pStyle w:val="1"/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BA328E" w:rsidRPr="005A5568" w:rsidRDefault="00BA328E" w:rsidP="005A5568">
                  <w:pPr>
                    <w:pStyle w:val="ac"/>
                    <w:spacing w:line="276" w:lineRule="auto"/>
                    <w:ind w:left="785"/>
                    <w:rPr>
                      <w:sz w:val="28"/>
                      <w:szCs w:val="28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135C1C" w:rsidRPr="005A5568" w:rsidRDefault="00135C1C" w:rsidP="005A5568">
                  <w:pPr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D00B38" w:rsidRPr="005A5568" w:rsidRDefault="00D00B38" w:rsidP="005A5568">
                  <w:pPr>
                    <w:tabs>
                      <w:tab w:val="left" w:pos="1155"/>
                    </w:tabs>
                    <w:spacing w:line="276" w:lineRule="auto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p w:rsidR="00280FBF" w:rsidRPr="005A5568" w:rsidRDefault="00280FBF" w:rsidP="005A5568">
                  <w:pPr>
                    <w:tabs>
                      <w:tab w:val="left" w:pos="1155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7D4445" w:rsidRPr="005A5568" w:rsidRDefault="007D4445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B64310" w:rsidRPr="005A5568" w:rsidRDefault="00B64310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280FBF" w:rsidRPr="005A5568" w:rsidRDefault="00280FBF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64AF6" w:rsidRDefault="00164AF6" w:rsidP="005A55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5A5568" w:rsidRPr="005A5568" w:rsidRDefault="005A5568" w:rsidP="005A5568">
                  <w:pPr>
                    <w:pStyle w:val="ac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164AF6" w:rsidRPr="005A5568" w:rsidRDefault="00164AF6" w:rsidP="005A556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288A" w:rsidRPr="0036288A" w:rsidRDefault="0036288A" w:rsidP="003628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288A">
              <w:rPr>
                <w:b/>
                <w:sz w:val="28"/>
                <w:szCs w:val="28"/>
              </w:rPr>
              <w:lastRenderedPageBreak/>
              <w:t>Планируемые результаты освоения программы по изобразительному искусству</w:t>
            </w:r>
            <w:r w:rsidRPr="0036288A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jc w:val="both"/>
              <w:rPr>
                <w:bCs/>
                <w:sz w:val="28"/>
                <w:szCs w:val="28"/>
              </w:rPr>
            </w:pPr>
            <w:r w:rsidRPr="0036288A">
              <w:rPr>
                <w:b/>
                <w:bCs/>
                <w:sz w:val="28"/>
                <w:szCs w:val="28"/>
              </w:rPr>
              <w:t xml:space="preserve">Предметные результаты </w:t>
            </w:r>
            <w:r w:rsidRPr="0036288A">
              <w:rPr>
                <w:bCs/>
                <w:sz w:val="28"/>
                <w:szCs w:val="28"/>
              </w:rPr>
              <w:t xml:space="preserve">изучения курса </w:t>
            </w:r>
            <w:r>
              <w:rPr>
                <w:bCs/>
                <w:sz w:val="28"/>
                <w:szCs w:val="28"/>
              </w:rPr>
              <w:t>«Изобразительный язык» в 8</w:t>
            </w:r>
            <w:r w:rsidRPr="0036288A">
              <w:rPr>
                <w:bCs/>
                <w:sz w:val="28"/>
                <w:szCs w:val="28"/>
              </w:rPr>
              <w:t xml:space="preserve"> классе.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t xml:space="preserve"> Ученик научится: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а) формировать представления о роли  изобразительного искусства в жизни и духовно-нравственно</w:t>
            </w:r>
            <w:r>
              <w:rPr>
                <w:sz w:val="28"/>
                <w:szCs w:val="28"/>
              </w:rPr>
              <w:t xml:space="preserve">м развитии человека;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 xml:space="preserve"> б) ознакомится с выразительными средствами различных  видов  изобразительного искусства и освоит некоторые из них;                                                                                                                                                                                                        в)  ознакомится с  терминологией и  классификацией изобразительного искусства;                                                                      в)  ознакомится с отечественной и мировой культурой;                     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      представлению о некоторых специфических формах художественной деятельности, базирующихся на ИКТ  (цифровая фотография, работа с компьютером, элементы мультипликации  и пр.), а также декоративного искусства и дизайна.  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jc w:val="both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 </w:t>
            </w:r>
            <w:proofErr w:type="spellStart"/>
            <w:r w:rsidRPr="0036288A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6288A">
              <w:rPr>
                <w:b/>
                <w:sz w:val="28"/>
                <w:szCs w:val="28"/>
              </w:rPr>
              <w:t xml:space="preserve"> результаты</w:t>
            </w:r>
            <w:r w:rsidRPr="0036288A">
              <w:rPr>
                <w:sz w:val="28"/>
                <w:szCs w:val="28"/>
              </w:rPr>
              <w:t xml:space="preserve"> освоения курса.                                                                                                           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  Ученик научится:                                                                                                                                                                познавательным и коммуникативным учебным действиям;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использовать </w:t>
            </w:r>
            <w:proofErr w:type="spellStart"/>
            <w:r w:rsidRPr="0036288A">
              <w:rPr>
                <w:sz w:val="28"/>
                <w:szCs w:val="28"/>
              </w:rPr>
              <w:t>межпредметные</w:t>
            </w:r>
            <w:proofErr w:type="spellEnd"/>
            <w:r w:rsidRPr="0036288A">
              <w:rPr>
                <w:sz w:val="28"/>
                <w:szCs w:val="28"/>
              </w:rPr>
              <w:t xml:space="preserve"> связи с технологией, музыкой, литературой,  историей и даже с математикой. 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</w:t>
            </w:r>
            <w:proofErr w:type="spellStart"/>
            <w:r w:rsidRPr="0036288A">
              <w:rPr>
                <w:sz w:val="28"/>
                <w:szCs w:val="28"/>
              </w:rPr>
              <w:t>общеэстетический</w:t>
            </w:r>
            <w:proofErr w:type="spellEnd"/>
            <w:r w:rsidRPr="0036288A">
              <w:rPr>
                <w:sz w:val="28"/>
                <w:szCs w:val="28"/>
              </w:rPr>
              <w:t xml:space="preserve"> контекст. Это довольно широкий  спектр понятий,  усвоение которых поможет учащимся осознанно включиться в творческий процесс. Кроме  этого, </w:t>
            </w:r>
            <w:proofErr w:type="spellStart"/>
            <w:r w:rsidRPr="0036288A">
              <w:rPr>
                <w:sz w:val="28"/>
                <w:szCs w:val="28"/>
              </w:rPr>
              <w:t>метапредметными</w:t>
            </w:r>
            <w:proofErr w:type="spellEnd"/>
            <w:r w:rsidRPr="0036288A">
              <w:rPr>
                <w:sz w:val="28"/>
                <w:szCs w:val="28"/>
              </w:rPr>
              <w:t xml:space="preserve">  результатами  изучения  курса «Изобразительное искусство» является  формирование перечисленных  ниже универсальных учебных действий (УУД).                                                                                                         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b/>
                <w:bCs/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lastRenderedPageBreak/>
              <w:t xml:space="preserve">     Регулятивные УУД.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t>Ученик научится: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• Проговаривать последовательность действий на уроке.                                                                                                                         • Учиться работать по предложенному учителем плану.       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                           •  Отличать </w:t>
            </w:r>
            <w:proofErr w:type="gramStart"/>
            <w:r w:rsidRPr="0036288A">
              <w:rPr>
                <w:sz w:val="28"/>
                <w:szCs w:val="28"/>
              </w:rPr>
              <w:t>верно</w:t>
            </w:r>
            <w:proofErr w:type="gramEnd"/>
            <w:r w:rsidRPr="0036288A">
              <w:rPr>
                <w:sz w:val="28"/>
                <w:szCs w:val="28"/>
              </w:rPr>
              <w:t xml:space="preserve">  выполненное задание от неверного;                                                                                                                           •  Совместно с учителем и другими учениками давать эмоциональную оценку деятельности класса на уроке.                   Основой для формирования этих действий служит соблюдение технологии оценивания образовательных достижений.</w:t>
            </w:r>
            <w:r w:rsidRPr="0036288A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b/>
                <w:bCs/>
                <w:sz w:val="28"/>
                <w:szCs w:val="28"/>
              </w:rPr>
              <w:t xml:space="preserve">    </w:t>
            </w:r>
            <w:r w:rsidRPr="0036288A">
              <w:rPr>
                <w:bCs/>
                <w:sz w:val="28"/>
                <w:szCs w:val="28"/>
              </w:rPr>
              <w:t>Познавательные УУД.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t>Ученик научится: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• Ориентироваться в своей  системе знаний: отличать новое от  уже известного с помощью учителя.                                              • Делать предварительный отбор  источников информации: ориентироваться в учебнике (на развороте, в оглавлении, в  словаре).                                                                                                                                                                                                • Добывать новые  знания: находить ответы на вопросы, используя учебник,  свой   жизненный  опыт   и  информацию,  полученную  на уроке.                                                                                                                                                                              •  Перерабатывать полученную информацию: делать  выводы в результате совместной работы всего класса.                           Ученик получит возможность научиться:                                                                                                                                                  •  Сравнивать и  группировать  произведения  изобразительного искусства (по изобразительным средствам, жанрам и т.д.).                                                                                                                                                                                                              • Преобразовывать информацию из одной формы в другую на основе заданных в учебнике алгоритмов, самостоятельно выполнять творческие задания.</w:t>
            </w:r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t xml:space="preserve">      Коммуникативные УУД</w:t>
            </w:r>
            <w:r w:rsidRPr="0036288A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Ученик научится:     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lastRenderedPageBreak/>
              <w:t xml:space="preserve">•  Пользоваться языком изобразительного искусства:                                                                                                                   а) донести свою позицию до собеседника;                                                                                                                                              б) оформить свою мысль в устной и письменной форме;                                                                                                                         • Уметь  слушать и понимать высказывания собеседников.                                                                                                                      • Уметь  выразительно читать и пересказывать содержание текста.                                                                                                       • Совместно договариваться о правилах общения и поведения в школе и на уроках изобразительного искусства и следовать им.                                                                                                                                                                                       Ученик получит возможность научиться:                                                                                                                                                  • Учиться </w:t>
            </w:r>
            <w:proofErr w:type="gramStart"/>
            <w:r w:rsidRPr="0036288A">
              <w:rPr>
                <w:sz w:val="28"/>
                <w:szCs w:val="28"/>
              </w:rPr>
              <w:t>согласованно</w:t>
            </w:r>
            <w:proofErr w:type="gramEnd"/>
            <w:r w:rsidRPr="0036288A">
              <w:rPr>
                <w:sz w:val="28"/>
                <w:szCs w:val="28"/>
              </w:rPr>
              <w:t xml:space="preserve"> работать в группе:                                                                                                                                             а) учиться планировать работу  в группе;                                                                                                                                                 б) учиться распределять работу  между участниками проекта;                                                                                                              в) понимать общую  задачу проекта и точно  выполнять свою часть работы;                                                                                     г) уметь  выполнять различные роли  в группе (лидера, исполнителя, критика).</w:t>
            </w:r>
          </w:p>
          <w:p w:rsidR="0036288A" w:rsidRPr="0036288A" w:rsidRDefault="0036288A" w:rsidP="003E27B7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   </w:t>
            </w:r>
            <w:r w:rsidRPr="0036288A">
              <w:rPr>
                <w:b/>
                <w:sz w:val="28"/>
                <w:szCs w:val="28"/>
              </w:rPr>
              <w:t>Личностные результаты</w:t>
            </w:r>
            <w:r w:rsidRPr="0036288A">
              <w:rPr>
                <w:sz w:val="28"/>
                <w:szCs w:val="28"/>
              </w:rPr>
              <w:t xml:space="preserve"> изучения предмета «Изобразительное искусство».                                                                        Ученик научится:                          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t>1. Овладевать языком изобразительного искусства: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• иметь чёткое представление о жанрах живописи и их  особенностях (натюрморт, пейзаж, анималистический жанр, батальная живопись, портрет, бытовой жанр, историческая живопись)</w:t>
            </w:r>
            <w:proofErr w:type="gramStart"/>
            <w:r w:rsidRPr="0036288A">
              <w:rPr>
                <w:sz w:val="28"/>
                <w:szCs w:val="28"/>
              </w:rPr>
              <w:t>.</w:t>
            </w:r>
            <w:proofErr w:type="gramEnd"/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• </w:t>
            </w:r>
            <w:proofErr w:type="gramStart"/>
            <w:r w:rsidRPr="0036288A">
              <w:rPr>
                <w:sz w:val="28"/>
                <w:szCs w:val="28"/>
              </w:rPr>
              <w:t>з</w:t>
            </w:r>
            <w:proofErr w:type="gramEnd"/>
            <w:r w:rsidRPr="0036288A">
              <w:rPr>
                <w:sz w:val="28"/>
                <w:szCs w:val="28"/>
              </w:rPr>
              <w:t xml:space="preserve">нать и уметь  объяснять, что такое орнамент;                                                                                                                                        • </w:t>
            </w:r>
            <w:proofErr w:type="gramStart"/>
            <w:r w:rsidRPr="0036288A">
              <w:rPr>
                <w:sz w:val="28"/>
                <w:szCs w:val="28"/>
              </w:rPr>
              <w:t>понимать и уметь  объяснять, что такое цветовая гамма, цветовой  круг, штриховка, тон,  растушёвка, блик, рамка-видоискатель, соотношение целого и  его частей, соразмерность частей человеческого лица, мимика, стиль, стиль в иллюстрации;</w:t>
            </w:r>
            <w:proofErr w:type="gramEnd"/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• учиться описывать живописные произведения с использованием уже  изученных понятий.                                          </w:t>
            </w:r>
            <w:r w:rsidRPr="0036288A">
              <w:rPr>
                <w:bCs/>
                <w:sz w:val="28"/>
                <w:szCs w:val="28"/>
              </w:rPr>
              <w:t xml:space="preserve">2.Различать и знать, в чём особенности различных видов изобразительной деятельности.  </w:t>
            </w:r>
            <w:r w:rsidRPr="0036288A">
              <w:rPr>
                <w:sz w:val="28"/>
                <w:szCs w:val="28"/>
              </w:rPr>
              <w:t xml:space="preserve">                                                    </w:t>
            </w:r>
            <w:r w:rsidRPr="0036288A">
              <w:rPr>
                <w:bCs/>
                <w:sz w:val="28"/>
                <w:szCs w:val="28"/>
              </w:rPr>
              <w:t xml:space="preserve">3.Знать, что такое искусство:                                                                                                                                                              </w:t>
            </w:r>
            <w:r w:rsidRPr="0036288A">
              <w:rPr>
                <w:bCs/>
                <w:sz w:val="28"/>
                <w:szCs w:val="28"/>
              </w:rPr>
              <w:lastRenderedPageBreak/>
              <w:t xml:space="preserve">- понимать, в  чём  состоит работа художника  и  какие качества нужно в себе развивать, чтобы  научиться рисовать;                                                                                                                                                                                        - виды и истоки искусства;                                                                                                                                                                    - </w:t>
            </w:r>
            <w:proofErr w:type="gramStart"/>
            <w:r w:rsidRPr="0036288A">
              <w:rPr>
                <w:bCs/>
                <w:sz w:val="28"/>
                <w:szCs w:val="28"/>
              </w:rPr>
              <w:t>понимать и уметь  объяснять, что такое форма,  размер, характер, детали,  линия,  замкнутая  линия,  геометрические фигуры, симметрия, ось симметрии, геометрический орнамент, вертикаль, горизонталь, фон, композиция, контраст, сюжет, зарисовки, наброски;                                                                                                                - знать язык знаков и символов;                                                                                                                                                           - понимать тему, сюжет, содержание художественного произведения;                                                                                         - знать образный язык искусства;                                                                                                                                                       - учиться описывать живописные произведения с использованием уже  изученных понятий;</w:t>
            </w:r>
            <w:proofErr w:type="gramEnd"/>
          </w:p>
          <w:p w:rsidR="0036288A" w:rsidRPr="0036288A" w:rsidRDefault="0036288A" w:rsidP="0036288A">
            <w:pPr>
              <w:autoSpaceDE w:val="0"/>
              <w:autoSpaceDN w:val="0"/>
              <w:adjustRightInd w:val="0"/>
              <w:spacing w:after="240" w:line="276" w:lineRule="auto"/>
              <w:ind w:firstLine="540"/>
              <w:rPr>
                <w:bCs/>
                <w:sz w:val="28"/>
                <w:szCs w:val="28"/>
              </w:rPr>
            </w:pPr>
            <w:r w:rsidRPr="0036288A">
              <w:rPr>
                <w:bCs/>
                <w:sz w:val="28"/>
                <w:szCs w:val="28"/>
              </w:rPr>
              <w:t xml:space="preserve">   Ученик получит возможность научиться:                                                                                                                            1. Эмоционально воспринимать и оценивать  произведения искусства:                                                                                                -  учиться  чувствовать  образный характер различных  видов линий;                                                                                                   - учиться  воспринимать  эмоциональное звучание цвета и  уметь рассказывать о том,  как это  свойство цвета используется разными художниками.                                                                                                                                                       2. Различать и знать, в чём особенности различных видов изобразительной деятельности. Владение навыками:                   - рисунка;                                                                                                                                                                                                         - аппликации;                                                                                                                                                                                                 - построения геометрического орнамента;                                                                                                                                                     - техники работы акварельными и гуашевыми красками.                                                                                                                   3. Иметь понятие  об изобразительных средствах живописи и графики, скульптуры:                                                                       - композиция, рисунок, цвет для  живописи;</w:t>
            </w:r>
            <w:r w:rsidRPr="0036288A">
              <w:rPr>
                <w:bCs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- композиция, рисунок, линия, пятно, точка, штрих для  графики; объем.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>4.Формирование опыта смыслового и эмоционально-ценностного восприятия визуального образа реальности и произведений искусства.</w:t>
            </w:r>
            <w:r w:rsidRPr="0036288A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 xml:space="preserve"> - Обеспечение условий понимания эмоционального и аксиологического смысла визуально-пространственной формы. </w:t>
            </w:r>
            <w:r w:rsidRPr="0036288A">
              <w:rPr>
                <w:bCs/>
                <w:sz w:val="28"/>
                <w:szCs w:val="28"/>
              </w:rPr>
              <w:t xml:space="preserve">      </w:t>
            </w:r>
            <w:r w:rsidRPr="0036288A">
              <w:rPr>
                <w:sz w:val="28"/>
                <w:szCs w:val="28"/>
              </w:rPr>
              <w:lastRenderedPageBreak/>
              <w:t xml:space="preserve">- Освоение художественной культуры как формы материального выражения духовных ценностей, выраженных в пространственных формах. </w:t>
            </w:r>
            <w:r w:rsidRPr="0036288A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6288A">
              <w:rPr>
                <w:sz w:val="28"/>
                <w:szCs w:val="28"/>
              </w:rPr>
              <w:t>- Развитие творческого опыта, предопределяющего способности к самостоятельным действиям в ситуации неопределённости.                                                                                                                                                                                      - Формирование активного отношения к традициям культуры как смысловой, эстетической и личностно значимой ценности.</w:t>
            </w:r>
          </w:p>
          <w:p w:rsidR="00A92C2C" w:rsidRPr="009D407D" w:rsidRDefault="0036288A" w:rsidP="009D407D">
            <w:pPr>
              <w:autoSpaceDE w:val="0"/>
              <w:autoSpaceDN w:val="0"/>
              <w:adjustRightInd w:val="0"/>
              <w:spacing w:after="240" w:line="276" w:lineRule="auto"/>
              <w:rPr>
                <w:sz w:val="28"/>
                <w:szCs w:val="28"/>
              </w:rPr>
            </w:pPr>
            <w:r w:rsidRPr="0036288A">
              <w:rPr>
                <w:sz w:val="28"/>
                <w:szCs w:val="28"/>
              </w:rPr>
      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 среды и понимании  красоты человека.                                                                                                                                                                                                - Развитие способности ориентироваться в мире современной художественной  культуры.                                                      -   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                                   </w:t>
            </w:r>
            <w:r w:rsidRPr="0036288A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36288A">
              <w:rPr>
                <w:bCs/>
                <w:sz w:val="28"/>
                <w:szCs w:val="28"/>
              </w:rPr>
      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      </w:r>
            <w:r w:rsidRPr="0036288A">
              <w:rPr>
                <w:sz w:val="28"/>
                <w:szCs w:val="28"/>
              </w:rPr>
              <w:t xml:space="preserve">эстетической организации и оформлении бытовой и производственной среды              </w:t>
            </w:r>
            <w:r w:rsidRPr="0036288A">
              <w:rPr>
                <w:b/>
                <w:i/>
                <w:sz w:val="28"/>
                <w:szCs w:val="28"/>
              </w:rPr>
              <w:t>–</w:t>
            </w:r>
            <w:r w:rsidRPr="0036288A">
              <w:rPr>
                <w:sz w:val="28"/>
                <w:szCs w:val="28"/>
              </w:rPr>
              <w:t xml:space="preserve"> Учащиеся получают знания об основных видах и жанрах изобразительных (пластических) искусств, их роли в      культурном становлении человечества и значении для жизни каждого отдельного человека, ориентируются в основных  явлениях русского и мирового искусства;</w:t>
            </w:r>
            <w:proofErr w:type="gramEnd"/>
            <w:r w:rsidRPr="0036288A">
              <w:rPr>
                <w:sz w:val="28"/>
                <w:szCs w:val="28"/>
              </w:rPr>
              <w:t xml:space="preserve"> </w:t>
            </w:r>
            <w:r w:rsidRPr="0036288A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</w:t>
            </w:r>
            <w:r w:rsidRPr="0036288A">
              <w:rPr>
                <w:b/>
                <w:i/>
                <w:sz w:val="28"/>
                <w:szCs w:val="28"/>
              </w:rPr>
              <w:t>–</w:t>
            </w:r>
            <w:r w:rsidRPr="0036288A">
              <w:rPr>
                <w:sz w:val="28"/>
                <w:szCs w:val="28"/>
              </w:rPr>
      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них, определяют средства выразительности при восприятии произведений; анализируют содержание, образный язык произведений разных видов и жанров искусства, применяют выразительные средства разных иску</w:t>
            </w:r>
            <w:proofErr w:type="gramStart"/>
            <w:r w:rsidRPr="0036288A">
              <w:rPr>
                <w:sz w:val="28"/>
                <w:szCs w:val="28"/>
              </w:rPr>
              <w:t>сств в св</w:t>
            </w:r>
            <w:proofErr w:type="gramEnd"/>
            <w:r w:rsidRPr="0036288A">
              <w:rPr>
                <w:sz w:val="28"/>
                <w:szCs w:val="28"/>
              </w:rPr>
              <w:t>оём художественном творчестве;                                                                                                                    - иметь чёткое представление о жанрах живописи и их  особенностях (натюрморт, пейзаж, анималистический жанр, батальная живопись, портрет, бытовой жанр, историческая живопись)</w:t>
            </w:r>
            <w:proofErr w:type="gramStart"/>
            <w:r w:rsidRPr="0036288A">
              <w:rPr>
                <w:sz w:val="28"/>
                <w:szCs w:val="28"/>
              </w:rPr>
              <w:t>.</w:t>
            </w:r>
            <w:proofErr w:type="gramEnd"/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- </w:t>
            </w:r>
            <w:proofErr w:type="gramStart"/>
            <w:r w:rsidRPr="0036288A">
              <w:rPr>
                <w:sz w:val="28"/>
                <w:szCs w:val="28"/>
              </w:rPr>
              <w:t>з</w:t>
            </w:r>
            <w:proofErr w:type="gramEnd"/>
            <w:r w:rsidRPr="0036288A">
              <w:rPr>
                <w:sz w:val="28"/>
                <w:szCs w:val="28"/>
              </w:rPr>
              <w:t>нать музеи изобразительного искусства России и мира;                                                                                                             - знат</w:t>
            </w:r>
            <w:r w:rsidR="009D407D">
              <w:rPr>
                <w:sz w:val="28"/>
                <w:szCs w:val="28"/>
              </w:rPr>
              <w:t>ь традиции народного искусства.</w:t>
            </w:r>
            <w:r w:rsidRPr="003628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A47C0" w:rsidRPr="005A5568" w:rsidRDefault="008A47C0" w:rsidP="0036288A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556"/>
              <w:rPr>
                <w:b/>
                <w:sz w:val="28"/>
                <w:szCs w:val="28"/>
              </w:rPr>
            </w:pPr>
            <w:r w:rsidRPr="005A5568">
              <w:rPr>
                <w:b/>
                <w:sz w:val="28"/>
                <w:szCs w:val="28"/>
              </w:rPr>
              <w:lastRenderedPageBreak/>
              <w:t>Содержание учебного предмета</w:t>
            </w:r>
          </w:p>
          <w:p w:rsidR="008A47C0" w:rsidRPr="006E406E" w:rsidRDefault="008A47C0" w:rsidP="008A47C0">
            <w:pPr>
              <w:rPr>
                <w:b/>
                <w:sz w:val="28"/>
                <w:szCs w:val="28"/>
              </w:rPr>
            </w:pPr>
          </w:p>
          <w:tbl>
            <w:tblPr>
              <w:tblW w:w="1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0347"/>
              <w:gridCol w:w="1276"/>
            </w:tblGrid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7C0" w:rsidRPr="005A5568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181"/>
                      <w:tab w:val="left" w:pos="14656"/>
                    </w:tabs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A5568">
                    <w:rPr>
                      <w:bCs/>
                      <w:sz w:val="28"/>
                      <w:szCs w:val="28"/>
                    </w:rPr>
                    <w:t xml:space="preserve">Тема </w:t>
                  </w:r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181"/>
                      <w:tab w:val="left" w:pos="14656"/>
                    </w:tabs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1</w:t>
                  </w:r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Синтез искусств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7C0" w:rsidRPr="005A5568" w:rsidRDefault="008A47C0" w:rsidP="00A92C2C">
                  <w:pPr>
                    <w:tabs>
                      <w:tab w:val="left" w:pos="916"/>
                      <w:tab w:val="left" w:pos="1832"/>
                      <w:tab w:val="center" w:pos="5065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5A5568">
                    <w:rPr>
                      <w:bCs/>
                      <w:sz w:val="28"/>
                      <w:szCs w:val="28"/>
                    </w:rPr>
                    <w:t xml:space="preserve">Содержание  </w:t>
                  </w:r>
                  <w:r w:rsidR="005A5568" w:rsidRPr="005A5568">
                    <w:rPr>
                      <w:bCs/>
                      <w:sz w:val="28"/>
                      <w:szCs w:val="28"/>
                    </w:rPr>
                    <w:tab/>
                  </w:r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5A5568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5A5568">
                    <w:rPr>
                      <w:bCs/>
                      <w:sz w:val="28"/>
                      <w:szCs w:val="28"/>
                    </w:rPr>
                    <w:t>час</w:t>
                  </w:r>
                </w:p>
              </w:tc>
            </w:tr>
            <w:tr w:rsidR="005A5568" w:rsidRPr="006E406E" w:rsidTr="009D407D">
              <w:trPr>
                <w:trHeight w:val="2356"/>
              </w:trPr>
              <w:tc>
                <w:tcPr>
                  <w:tcW w:w="2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568" w:rsidRPr="006E406E" w:rsidRDefault="005A5568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A5568" w:rsidRPr="006E406E" w:rsidRDefault="005A5568" w:rsidP="0036288A">
                  <w:pPr>
                    <w:pStyle w:val="a4"/>
                    <w:spacing w:line="276" w:lineRule="auto"/>
                    <w:rPr>
                      <w:sz w:val="28"/>
                      <w:szCs w:val="28"/>
                    </w:rPr>
                  </w:pPr>
                  <w:r w:rsidRPr="006E406E">
                    <w:rPr>
                      <w:sz w:val="28"/>
                      <w:szCs w:val="28"/>
                    </w:rPr>
      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6E406E">
                    <w:rPr>
                      <w:bCs/>
                      <w:sz w:val="28"/>
                      <w:szCs w:val="28"/>
                    </w:rPr>
                    <w:t>Самостоятельная работа Создание эскизов и мод</w:t>
                  </w:r>
                  <w:r w:rsidR="0036288A">
                    <w:rPr>
                      <w:bCs/>
                      <w:sz w:val="28"/>
                      <w:szCs w:val="28"/>
                    </w:rPr>
                    <w:t>елей одежды, мебели, транспорта.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5568" w:rsidRPr="006E406E" w:rsidRDefault="005A5568" w:rsidP="00A92C2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E406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8A47C0">
                  <w:pPr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2 </w:t>
                  </w:r>
                </w:p>
                <w:p w:rsidR="008A47C0" w:rsidRPr="006E406E" w:rsidRDefault="008A47C0" w:rsidP="008A47C0">
                  <w:pPr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Синтез искусств в архитектуре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Виды архитектуры. Эстетическое содержание и выражение общественных идей в художественных образах архитектуры.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Выразительные средства архитектуры (композиция, тектоника, масштаб, пропорции, ритм, пластика объемов, фактура и цвет материалов).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Бионика. Стили в архитектуре (античность, готика, барокко, классицизм).</w:t>
                  </w:r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Связь архитектуры и дизайна (промышленный, рекламный, ландшафтный, дизайн интерьера и др.) в современной культуре. Композиция в дизайне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>в объеме и на плоскости).</w:t>
                  </w:r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Зарисовки элементов архитектуры. Выполнение эскизов архитектурных композиций. Создание художественн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о-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декоративных проектов, объединенных единой стилистикой</w:t>
                  </w:r>
                </w:p>
                <w:p w:rsidR="00933402" w:rsidRPr="006E406E" w:rsidRDefault="008A47C0" w:rsidP="0036288A">
                  <w:pPr>
                    <w:tabs>
                      <w:tab w:val="left" w:pos="916"/>
                      <w:tab w:val="left" w:pos="1832"/>
                      <w:tab w:val="left" w:pos="2748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(предметы быта, одежда, ме</w:t>
                  </w:r>
                  <w:r w:rsidR="00933402">
                    <w:rPr>
                      <w:bCs/>
                      <w:sz w:val="28"/>
                      <w:szCs w:val="28"/>
                    </w:rPr>
                    <w:t>бель, детали интерьера и др.).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Изображение в полиграфии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Множественность, массовость и общедоступность полиграфического изображения.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Формы полиграфической продукции: книги, журналы, плакаты, афиши, буклеты, открытки и др.)</w:t>
                  </w:r>
                  <w:proofErr w:type="gramEnd"/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Обра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з-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символ- знак.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Г.Доре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И.Я.Билибин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В.В.Лебедев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В.А.Фаворский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Т.А.Маврина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и др.).</w:t>
                  </w:r>
                </w:p>
                <w:p w:rsidR="00933402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Проектирование обложки книги, рекламы, открытки, визитной карточки, экслибриса, товарного знака, разворота журнала, сайта.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Иллюстрирование литератур</w:t>
                  </w:r>
                  <w:r w:rsidR="00933402">
                    <w:rPr>
                      <w:bCs/>
                      <w:sz w:val="28"/>
                      <w:szCs w:val="28"/>
                    </w:rPr>
                    <w:t>ных и музыкальных произведений.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Синтез искусств и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театре</w:t>
                  </w:r>
                  <w:proofErr w:type="gramEnd"/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Общие законы восприятия композиции картины и сцены.</w:t>
                  </w:r>
                  <w:r w:rsidR="00933402">
                    <w:rPr>
                      <w:bCs/>
                      <w:sz w:val="28"/>
                      <w:szCs w:val="28"/>
                    </w:rPr>
                    <w:t xml:space="preserve"> Сценография. Художники театра </w:t>
                  </w:r>
                  <w:r w:rsidRPr="006E406E">
                    <w:rPr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В.М.Васнецов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А.Н.Бенуа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Л.С.Бакст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В.Ф.Рындин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Ф.Ф.Федоровский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и др.).</w:t>
                  </w:r>
                </w:p>
                <w:p w:rsidR="00933402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Создание эскиза и макета офо</w:t>
                  </w:r>
                  <w:r w:rsidR="00933402">
                    <w:rPr>
                      <w:bCs/>
                      <w:sz w:val="28"/>
                      <w:szCs w:val="28"/>
                    </w:rPr>
                    <w:t>рмления сцены. Эскизы костюмов.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5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Изображение в фотографии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Изображение в фотографии и изобразительном искусстве. Особенности художественной фотографии.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Выразительные средства (композиция, план, ракурс, свет.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 xml:space="preserve">Ритм и др.). </w:t>
                  </w:r>
                  <w:proofErr w:type="gramEnd"/>
                </w:p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Художественный образ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фотоискусстве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Фотохудожники (мастера российской.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Английской, польской, чешской и американской школы и др.).</w:t>
                  </w:r>
                  <w:proofErr w:type="gramEnd"/>
                </w:p>
                <w:p w:rsidR="00933402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Создание художественной фотографии, фотоколлажа.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A47C0" w:rsidRPr="006E406E" w:rsidTr="009D407D">
              <w:trPr>
                <w:trHeight w:val="277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6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Синтетическая природа экранных искусств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130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Специфика киноизображения: кадр и монтаж.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Средства эмоциональной выразительности в фильме (композиция, ритм, свет, цвет, музыка, звук).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Документальный, игровой и анимационный фильмы. Фрагменты фильмов (по выбору). Мастера кино (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С.М.Эйзенштейн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А.П.Довженко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Г.М.Козинцев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А.А.Тарковский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и др.). Телевизионное изображение, его особенности и возможности.</w:t>
                  </w:r>
                </w:p>
                <w:p w:rsidR="006E406E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130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Создание мультфильма, видеофильма, </w:t>
                  </w:r>
                  <w:proofErr w:type="spellStart"/>
                  <w:r w:rsidRPr="006E406E">
                    <w:rPr>
                      <w:bCs/>
                      <w:sz w:val="28"/>
                      <w:szCs w:val="28"/>
                    </w:rPr>
                    <w:t>раскадровки</w:t>
                  </w:r>
                  <w:proofErr w:type="spellEnd"/>
                  <w:r w:rsidRPr="006E406E">
                    <w:rPr>
                      <w:bCs/>
                      <w:sz w:val="28"/>
                      <w:szCs w:val="28"/>
                    </w:rPr>
                    <w:t xml:space="preserve"> по теме. Выражение в творческой деятельности сво</w:t>
                  </w:r>
                  <w:r w:rsidR="002C4074">
                    <w:rPr>
                      <w:bCs/>
                      <w:sz w:val="28"/>
                      <w:szCs w:val="28"/>
                    </w:rPr>
                    <w:t xml:space="preserve">его отношения к </w:t>
                  </w:r>
                  <w:proofErr w:type="gramStart"/>
                  <w:r w:rsidR="002C4074">
                    <w:rPr>
                      <w:bCs/>
                      <w:sz w:val="28"/>
                      <w:szCs w:val="28"/>
                    </w:rPr>
                    <w:t>изображаемому</w:t>
                  </w:r>
                  <w:proofErr w:type="gramEnd"/>
                  <w:r w:rsidR="002C4074">
                    <w:rPr>
                      <w:bCs/>
                      <w:sz w:val="28"/>
                      <w:szCs w:val="28"/>
                    </w:rPr>
                    <w:t>.</w:t>
                  </w:r>
                  <w:r w:rsidR="002C4074">
                    <w:rPr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8A47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7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Изображение на компьютере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 xml:space="preserve">Компьютерная графика и ее использование в полиграфии, дизайне, архитектурных </w:t>
                  </w: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 xml:space="preserve">проектах. </w:t>
                  </w:r>
                </w:p>
                <w:p w:rsidR="006E406E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Проектирование сайта.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2</w:t>
                  </w:r>
                </w:p>
              </w:tc>
            </w:tr>
            <w:tr w:rsidR="008A47C0" w:rsidRPr="006E406E" w:rsidTr="009D407D">
              <w:trPr>
                <w:trHeight w:val="20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lastRenderedPageBreak/>
                    <w:t>8</w:t>
                  </w:r>
                </w:p>
                <w:p w:rsidR="008A47C0" w:rsidRPr="006E406E" w:rsidRDefault="008A47C0" w:rsidP="00A92C2C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 xml:space="preserve">Повторение </w:t>
                  </w:r>
                  <w:proofErr w:type="gramStart"/>
                  <w:r w:rsidRPr="006E406E">
                    <w:rPr>
                      <w:bCs/>
                      <w:sz w:val="28"/>
                      <w:szCs w:val="28"/>
                    </w:rPr>
                    <w:t>изученного</w:t>
                  </w:r>
                  <w:proofErr w:type="gramEnd"/>
                  <w:r w:rsidRPr="006E406E">
                    <w:rPr>
                      <w:bCs/>
                      <w:sz w:val="28"/>
                      <w:szCs w:val="28"/>
                    </w:rPr>
                    <w:t xml:space="preserve"> в 5-8 классах</w:t>
                  </w:r>
                </w:p>
              </w:tc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402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Виды и жанры пластических искусств. Выдающиеся музеи мира и выдающиеся художники прошлого и современности (кроссворды, тесты, викторины, интеллектуальные игры).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7C0" w:rsidRPr="006E406E" w:rsidRDefault="008A47C0" w:rsidP="00A92C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6E406E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92C2C" w:rsidRDefault="00A92C2C" w:rsidP="00A92C2C">
            <w:pPr>
              <w:pStyle w:val="ac"/>
              <w:rPr>
                <w:b/>
                <w:sz w:val="28"/>
                <w:szCs w:val="28"/>
              </w:rPr>
            </w:pPr>
          </w:p>
          <w:p w:rsidR="003250AD" w:rsidRPr="002C4074" w:rsidRDefault="009D407D" w:rsidP="0036288A">
            <w:pPr>
              <w:pStyle w:val="ac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5914B0" w:rsidRPr="002C4074">
              <w:rPr>
                <w:b/>
                <w:sz w:val="28"/>
                <w:szCs w:val="28"/>
              </w:rPr>
              <w:t>ематическое планирование</w:t>
            </w:r>
          </w:p>
          <w:p w:rsidR="005914B0" w:rsidRPr="006E406E" w:rsidRDefault="005914B0" w:rsidP="005914B0">
            <w:pPr>
              <w:jc w:val="center"/>
              <w:rPr>
                <w:rFonts w:eastAsia="Calibri"/>
                <w:sz w:val="28"/>
                <w:szCs w:val="28"/>
              </w:rPr>
            </w:pPr>
          </w:p>
          <w:tbl>
            <w:tblPr>
              <w:tblW w:w="1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761"/>
              <w:gridCol w:w="1559"/>
              <w:gridCol w:w="3969"/>
            </w:tblGrid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jc w:val="center"/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№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1510E">
                  <w:pPr>
                    <w:jc w:val="center"/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Тема урока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Кол-во </w:t>
                  </w:r>
                </w:p>
                <w:p w:rsidR="009D407D" w:rsidRDefault="009D407D" w:rsidP="005914B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часов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Примечание</w:t>
                  </w:r>
                </w:p>
              </w:tc>
            </w:tr>
            <w:tr w:rsidR="009D407D" w:rsidRPr="005914B0" w:rsidTr="00603A4B">
              <w:trPr>
                <w:trHeight w:val="77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Роль изобразительного искусства в синтетических видах творчества.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076012" w:rsidRDefault="009D407D" w:rsidP="0007601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83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Выразительные средства и специфика восприятия художественного образа в разных видах искусства.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Архитектура — композиционная организация пространства.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Виды архитектуры.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Выразительные средства архитектуры.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Бионика.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Конструкция здания: часть и целое. 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83282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Стили и направления в архитектуре. Античная архитектура 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Романский стиль. Готика.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Стили и направления в  архитектуре ренессанса и нового времени</w:t>
                  </w:r>
                  <w:r>
                    <w:rPr>
                      <w:rFonts w:eastAsia="Calibri"/>
                    </w:rPr>
                    <w:t>.</w:t>
                  </w:r>
                  <w:r w:rsidRPr="005914B0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5914B0">
                    <w:rPr>
                      <w:rFonts w:eastAsia="Calibri"/>
                    </w:rPr>
                    <w:t>В.В.Растрелли</w:t>
                  </w:r>
                  <w:proofErr w:type="spellEnd"/>
                  <w:r w:rsidRPr="005914B0">
                    <w:rPr>
                      <w:rFonts w:eastAsia="Calibri"/>
                    </w:rPr>
                    <w:t>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Классицизм. Баженов.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  <w:iCs/>
                    </w:rPr>
                  </w:pPr>
                  <w:r w:rsidRPr="005914B0">
                    <w:rPr>
                      <w:rFonts w:eastAsia="Calibri"/>
                    </w:rPr>
                    <w:t xml:space="preserve">Стили в </w:t>
                  </w:r>
                  <w:r>
                    <w:rPr>
                      <w:rFonts w:eastAsia="Calibri"/>
                    </w:rPr>
                    <w:t xml:space="preserve">архитектуре конца 19 – 20 века. </w:t>
                  </w:r>
                  <w:proofErr w:type="spellStart"/>
                  <w:r w:rsidRPr="005914B0">
                    <w:rPr>
                      <w:rFonts w:eastAsia="Calibri"/>
                      <w:iCs/>
                    </w:rPr>
                    <w:t>Ле</w:t>
                  </w:r>
                  <w:proofErr w:type="spellEnd"/>
                  <w:r w:rsidRPr="005914B0">
                    <w:rPr>
                      <w:rFonts w:eastAsia="Calibri"/>
                      <w:iCs/>
                    </w:rPr>
                    <w:t xml:space="preserve"> Корбюзье.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Связь архитектуры и дизайна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8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Композиция в  архитектуре и дизайне 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Многообразие форм графического дизайна.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7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Художники книги. Иллюстрирование произведений искусства.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62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Образ – символ – знак.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70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Типы изображения в полиграфии. Проектирование разворота журнала.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tabs>
                      <w:tab w:val="left" w:pos="1095"/>
                    </w:tabs>
                    <w:rPr>
                      <w:rFonts w:eastAsia="Calibri"/>
                    </w:rPr>
                  </w:pPr>
                </w:p>
              </w:tc>
            </w:tr>
            <w:tr w:rsidR="009D407D" w:rsidRPr="005914B0" w:rsidTr="00603A4B">
              <w:trPr>
                <w:trHeight w:val="7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B26802">
                  <w:pPr>
                    <w:numPr>
                      <w:ilvl w:val="0"/>
                      <w:numId w:val="2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Реклама в современном обществе.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F714F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F714FC">
                  <w:pPr>
                    <w:rPr>
                      <w:rFonts w:eastAsia="Calibri"/>
                    </w:rPr>
                  </w:pPr>
                </w:p>
              </w:tc>
            </w:tr>
          </w:tbl>
          <w:p w:rsidR="005914B0" w:rsidRPr="005914B0" w:rsidRDefault="005914B0" w:rsidP="005914B0">
            <w:pPr>
              <w:jc w:val="center"/>
              <w:rPr>
                <w:rFonts w:eastAsia="Calibri"/>
              </w:rPr>
            </w:pPr>
          </w:p>
          <w:tbl>
            <w:tblPr>
              <w:tblpPr w:leftFromText="180" w:rightFromText="180" w:vertAnchor="text" w:tblpX="-176" w:tblpY="1"/>
              <w:tblOverlap w:val="never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513"/>
              <w:gridCol w:w="1843"/>
              <w:gridCol w:w="3969"/>
            </w:tblGrid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Развитие дизайна и его значение в жизни </w:t>
                  </w:r>
                  <w:proofErr w:type="spellStart"/>
                  <w:proofErr w:type="gramStart"/>
                  <w:r w:rsidRPr="005914B0">
                    <w:rPr>
                      <w:rFonts w:eastAsia="Calibri"/>
                    </w:rPr>
                    <w:t>современ</w:t>
                  </w:r>
                  <w:r>
                    <w:rPr>
                      <w:rFonts w:eastAsia="Calibri"/>
                    </w:rPr>
                    <w:t>-</w:t>
                  </w:r>
                  <w:r w:rsidRPr="005914B0">
                    <w:rPr>
                      <w:rFonts w:eastAsia="Calibri"/>
                    </w:rPr>
                    <w:t>ного</w:t>
                  </w:r>
                  <w:proofErr w:type="spellEnd"/>
                  <w:proofErr w:type="gramEnd"/>
                  <w:r w:rsidRPr="005914B0">
                    <w:rPr>
                      <w:rFonts w:eastAsia="Calibri"/>
                    </w:rPr>
                    <w:t xml:space="preserve"> общества. Вкус и мода.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F714F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F714FC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Пространственно-временные искусства. Театр.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Художник в театре. Сценография.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Искусство театрального костюма.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художники театра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F714F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F714FC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Художественная фотография и ее особенности.</w:t>
                  </w:r>
                </w:p>
                <w:p w:rsidR="000A275E" w:rsidRPr="005914B0" w:rsidRDefault="000A275E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F714FC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0A275E">
              <w:trPr>
                <w:trHeight w:val="46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24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Знаменитые фотохудожники.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rPr>
                <w:trHeight w:val="59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Специфика киноизображения. Средства эмоциональной выразительности в фильме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F714F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F714FC" w:rsidRDefault="009D407D" w:rsidP="00F714FC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Документальный</w:t>
                  </w:r>
                  <w:r w:rsidRPr="005914B0">
                    <w:rPr>
                      <w:rFonts w:eastAsia="Calibri"/>
                    </w:rPr>
                    <w:t xml:space="preserve"> игровой и анимационный фильмы.</w:t>
                  </w:r>
                </w:p>
                <w:p w:rsidR="000A275E" w:rsidRPr="005914B0" w:rsidRDefault="000A275E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0A275E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мастера кино.</w:t>
                  </w:r>
                </w:p>
                <w:p w:rsidR="000A275E" w:rsidRPr="005914B0" w:rsidRDefault="000A275E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F714F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F714FC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 xml:space="preserve">Телевизионное изображение, его особенности и возможности.  </w:t>
                  </w:r>
                </w:p>
                <w:p w:rsidR="000A275E" w:rsidRPr="005914B0" w:rsidRDefault="000A275E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3B69B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B69BC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Компьютерная графика и ее использование.</w:t>
                  </w:r>
                </w:p>
                <w:p w:rsidR="000A275E" w:rsidRPr="005914B0" w:rsidRDefault="000A275E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3B69B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9D407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Веб-дизайн</w:t>
                  </w:r>
                </w:p>
                <w:p w:rsidR="000A275E" w:rsidRPr="005914B0" w:rsidRDefault="000A275E" w:rsidP="005914B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3E27B7">
                  <w:pPr>
                    <w:rPr>
                      <w:rFonts w:eastAsia="Calibri"/>
                    </w:rPr>
                  </w:pPr>
                </w:p>
              </w:tc>
            </w:tr>
            <w:tr w:rsidR="009D407D" w:rsidRPr="005914B0" w:rsidTr="000A275E">
              <w:trPr>
                <w:trHeight w:val="58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Виды  и жанры пластических искусств.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A83FD1">
                  <w:pPr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A83FD1" w:rsidRDefault="009D407D" w:rsidP="00A83FD1">
                  <w:pPr>
                    <w:rPr>
                      <w:rFonts w:eastAsia="Calibri"/>
                      <w:szCs w:val="28"/>
                    </w:rPr>
                  </w:pPr>
                </w:p>
              </w:tc>
            </w:tr>
            <w:tr w:rsidR="009D407D" w:rsidRPr="005914B0" w:rsidTr="00603A4B">
              <w:trPr>
                <w:trHeight w:val="65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32</w:t>
                  </w:r>
                </w:p>
                <w:p w:rsidR="000A275E" w:rsidRPr="00AE3341" w:rsidRDefault="009D407D" w:rsidP="00AE3341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AE3341" w:rsidRDefault="009D407D" w:rsidP="00AE3341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музеи мира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2C4074" w:rsidRDefault="009D407D" w:rsidP="00AE3341">
                  <w:pPr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7D" w:rsidRPr="00AE3341" w:rsidRDefault="009D407D" w:rsidP="00AE3341">
                  <w:pPr>
                    <w:rPr>
                      <w:rFonts w:eastAsia="Calibri"/>
                      <w:szCs w:val="28"/>
                    </w:rPr>
                  </w:pPr>
                </w:p>
              </w:tc>
            </w:tr>
            <w:tr w:rsidR="009D407D" w:rsidRPr="005914B0" w:rsidTr="000A275E">
              <w:trPr>
                <w:trHeight w:val="70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9B1525">
                  <w:pPr>
                    <w:ind w:left="67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17</w:t>
                  </w:r>
                </w:p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07D" w:rsidRPr="005914B0" w:rsidRDefault="009D407D" w:rsidP="005914B0">
                  <w:pPr>
                    <w:rPr>
                      <w:rFonts w:eastAsia="Calibri"/>
                    </w:rPr>
                  </w:pPr>
                  <w:r w:rsidRPr="005914B0">
                    <w:rPr>
                      <w:rFonts w:eastAsia="Calibri"/>
                    </w:rPr>
                    <w:t>Выдающиеся зарубежные и отечественные художники прошлого и современности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07D" w:rsidRPr="000A275E" w:rsidRDefault="009D407D" w:rsidP="000A275E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07D" w:rsidRPr="00A83FD1" w:rsidRDefault="009D407D" w:rsidP="00A83FD1">
                  <w:pPr>
                    <w:rPr>
                      <w:rFonts w:eastAsia="Calibri"/>
                    </w:rPr>
                  </w:pPr>
                </w:p>
              </w:tc>
            </w:tr>
          </w:tbl>
          <w:p w:rsidR="000A275E" w:rsidRDefault="000A275E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D407D" w:rsidRDefault="009D407D" w:rsidP="002C407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9D407D" w:rsidRPr="004A5AF3" w:rsidRDefault="004A5AF3" w:rsidP="002C407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AF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Приложение 1</w:t>
            </w:r>
          </w:p>
          <w:p w:rsidR="009D407D" w:rsidRDefault="009D407D" w:rsidP="000A275E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8"/>
                <w:szCs w:val="28"/>
              </w:rPr>
            </w:pPr>
            <w:r w:rsidRPr="009D407D">
              <w:rPr>
                <w:b/>
                <w:sz w:val="28"/>
                <w:szCs w:val="28"/>
              </w:rPr>
              <w:t>Календарно-тематическое планирование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275E">
              <w:rPr>
                <w:sz w:val="28"/>
                <w:szCs w:val="28"/>
              </w:rPr>
              <w:t>о учебному предмету «Изобразительное искусство»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>Класс: 8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>Учитель: Крюкова Г.Н., учитель изобразительного искусства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>Количество часов: всего 34, в неделю 1 час</w:t>
            </w:r>
          </w:p>
          <w:p w:rsidR="000A275E" w:rsidRPr="000A275E" w:rsidRDefault="000A275E" w:rsidP="000A275E">
            <w:pPr>
              <w:overflowPunct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A275E">
              <w:rPr>
                <w:sz w:val="28"/>
                <w:szCs w:val="28"/>
              </w:rPr>
              <w:t xml:space="preserve">Планирование составлено на основе Программы по курсу «Изобразительное искусство» под </w:t>
            </w:r>
            <w:proofErr w:type="spellStart"/>
            <w:r w:rsidRPr="000A275E">
              <w:rPr>
                <w:sz w:val="28"/>
                <w:szCs w:val="28"/>
              </w:rPr>
              <w:t>науч</w:t>
            </w:r>
            <w:proofErr w:type="gramStart"/>
            <w:r w:rsidRPr="000A275E">
              <w:rPr>
                <w:sz w:val="28"/>
                <w:szCs w:val="28"/>
              </w:rPr>
              <w:t>.р</w:t>
            </w:r>
            <w:proofErr w:type="gramEnd"/>
            <w:r w:rsidRPr="000A275E">
              <w:rPr>
                <w:sz w:val="28"/>
                <w:szCs w:val="28"/>
              </w:rPr>
              <w:t>ед</w:t>
            </w:r>
            <w:proofErr w:type="spellEnd"/>
            <w:r w:rsidRPr="000A275E">
              <w:rPr>
                <w:sz w:val="28"/>
                <w:szCs w:val="28"/>
              </w:rPr>
              <w:t>.</w:t>
            </w:r>
          </w:p>
          <w:p w:rsidR="009D407D" w:rsidRPr="009D407D" w:rsidRDefault="000A275E" w:rsidP="009D40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</w:t>
            </w:r>
            <w:proofErr w:type="gramStart"/>
            <w:r>
              <w:rPr>
                <w:sz w:val="28"/>
                <w:szCs w:val="28"/>
              </w:rPr>
              <w:t>Питерских</w:t>
            </w:r>
            <w:proofErr w:type="spellEnd"/>
            <w:proofErr w:type="gramEnd"/>
            <w:r>
              <w:rPr>
                <w:sz w:val="28"/>
                <w:szCs w:val="28"/>
              </w:rPr>
              <w:t>// Образовательная система</w:t>
            </w:r>
            <w:r w:rsidR="00986CEB">
              <w:rPr>
                <w:sz w:val="28"/>
                <w:szCs w:val="28"/>
              </w:rPr>
              <w:t xml:space="preserve"> «Школа России».</w:t>
            </w:r>
            <w:r w:rsidR="009D407D" w:rsidRPr="009D407D">
              <w:rPr>
                <w:sz w:val="28"/>
                <w:szCs w:val="28"/>
              </w:rPr>
              <w:t xml:space="preserve"> </w:t>
            </w:r>
            <w:r w:rsidR="009D407D" w:rsidRPr="009D407D">
              <w:rPr>
                <w:bCs/>
                <w:sz w:val="28"/>
                <w:szCs w:val="28"/>
              </w:rPr>
              <w:t>– М.:  Просвещение, 2015.</w:t>
            </w:r>
          </w:p>
          <w:p w:rsidR="009D407D" w:rsidRPr="009D407D" w:rsidRDefault="009D407D" w:rsidP="009D40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3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3"/>
              <w:gridCol w:w="6237"/>
              <w:gridCol w:w="1418"/>
              <w:gridCol w:w="2268"/>
              <w:gridCol w:w="3118"/>
            </w:tblGrid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Кол-во</w:t>
                  </w:r>
                </w:p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4A5AF3" w:rsidRPr="009D407D" w:rsidTr="004A5AF3">
              <w:trPr>
                <w:trHeight w:val="79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Роль изобразительного искусства в синтетических видах творчества.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3.09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1111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Выразительные средства и специфика восприятия художественного образа в разных видах искусства.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10.09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1128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Архитектура — композиционная организация пространства.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Виды архитектуры.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17.09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870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Выразительные средства архитектуры.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Бионика.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24.09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Конструкция здания: часть и целое. 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Стили и направления в архитектуре. Античная архитектура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8.10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Романский стиль. Готика.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15.10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Стили и направления в  архитектуре ренессанса и нового времени. </w:t>
                  </w:r>
                  <w:proofErr w:type="spellStart"/>
                  <w:r w:rsidRPr="009D407D">
                    <w:rPr>
                      <w:sz w:val="28"/>
                      <w:szCs w:val="28"/>
                    </w:rPr>
                    <w:t>В.В.Растрелли</w:t>
                  </w:r>
                  <w:proofErr w:type="spellEnd"/>
                  <w:r w:rsidRPr="009D407D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22.10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Классицизм. Баженов.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29.10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Стили в архитектуре конца 19 – 20 века. </w:t>
                  </w:r>
                  <w:proofErr w:type="spellStart"/>
                  <w:r w:rsidRPr="009D407D">
                    <w:rPr>
                      <w:iCs/>
                      <w:sz w:val="28"/>
                      <w:szCs w:val="28"/>
                    </w:rPr>
                    <w:t>Ле</w:t>
                  </w:r>
                  <w:proofErr w:type="spellEnd"/>
                  <w:r w:rsidRPr="009D407D">
                    <w:rPr>
                      <w:iCs/>
                      <w:sz w:val="28"/>
                      <w:szCs w:val="28"/>
                    </w:rPr>
                    <w:t xml:space="preserve"> Корбюзье.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5.11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Связь архитектуры и дизайна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12.11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683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Композиция в  архитектуре и дизайне 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19.11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Многообразие форм графического дизайна.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26.11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Художники книги. Иллюстрирование произведений искусства.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3.12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715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Образ – символ – знак.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10.12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Типы изображения в полиграфии. Пр</w:t>
                  </w:r>
                  <w:r>
                    <w:rPr>
                      <w:sz w:val="28"/>
                      <w:szCs w:val="28"/>
                    </w:rPr>
                    <w:t>оектирование разворота журнала.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17.12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rPr>
                <w:trHeight w:val="756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Реклама в современном обществе.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24.12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tblpX="-176" w:tblpY="1"/>
              <w:tblOverlap w:val="never"/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6237"/>
              <w:gridCol w:w="1418"/>
              <w:gridCol w:w="2268"/>
              <w:gridCol w:w="3118"/>
            </w:tblGrid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Развитие дизайна и его значение в жизни </w:t>
                  </w:r>
                  <w:proofErr w:type="spellStart"/>
                  <w:proofErr w:type="gramStart"/>
                  <w:r w:rsidRPr="009D407D">
                    <w:rPr>
                      <w:sz w:val="28"/>
                      <w:szCs w:val="28"/>
                    </w:rPr>
                    <w:t>современ-ного</w:t>
                  </w:r>
                  <w:proofErr w:type="spellEnd"/>
                  <w:proofErr w:type="gramEnd"/>
                  <w:r w:rsidRPr="009D407D">
                    <w:rPr>
                      <w:sz w:val="28"/>
                      <w:szCs w:val="28"/>
                    </w:rPr>
                    <w:t xml:space="preserve"> общества. Вкус и мода.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21.01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Пространственно-временные искусства. Театр.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28.01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Художник в театре. Сценография.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4.02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Искусство театрального костюма.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Выдающиеся художники театра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18.02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Художественная фотография и ее особенности.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25.02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Знаменитые фотохудожники.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3.03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603A4B">
              <w:trPr>
                <w:trHeight w:val="8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Специфика киноизображения. Средства эмоциональной выразительности в фильме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10.03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Документальный игровой и анимационный фильмы.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17.03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Выдающиеся мастера кино.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7.04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 xml:space="preserve">Телевизионное изображение, его особенности и возможности.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Компьютерная графика и ее использование.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86CEB">
                    <w:rPr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4A5AF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Веб-дизайн</w:t>
                  </w:r>
                </w:p>
                <w:p w:rsidR="00603A4B" w:rsidRPr="009D407D" w:rsidRDefault="00603A4B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A5AF3">
                    <w:rPr>
                      <w:sz w:val="28"/>
                      <w:szCs w:val="28"/>
                    </w:rPr>
                    <w:t>28.04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603A4B">
              <w:trPr>
                <w:trHeight w:val="55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Виды  и жанры пластических искусств.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A5AF3">
                    <w:rPr>
                      <w:sz w:val="28"/>
                      <w:szCs w:val="28"/>
                    </w:rPr>
                    <w:t>5.05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603A4B">
              <w:trPr>
                <w:trHeight w:val="68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32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Выдающиеся музеи мира</w:t>
                  </w: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4A5AF3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A5AF3">
                    <w:rPr>
                      <w:sz w:val="28"/>
                      <w:szCs w:val="28"/>
                    </w:rPr>
                    <w:t>12.05</w:t>
                  </w:r>
                </w:p>
                <w:p w:rsidR="004A5AF3" w:rsidRPr="009D407D" w:rsidRDefault="004A5AF3" w:rsidP="004A5AF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A5AF3" w:rsidRPr="009D407D" w:rsidTr="00603A4B">
              <w:trPr>
                <w:trHeight w:val="56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Выдающиеся зарубежные и отечественные художники прошлого и современности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D407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A5AF3">
                    <w:rPr>
                      <w:sz w:val="28"/>
                      <w:szCs w:val="28"/>
                    </w:rPr>
                    <w:t>26.05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5AF3" w:rsidRPr="009D407D" w:rsidRDefault="004A5AF3" w:rsidP="009D407D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6B54" w:rsidRPr="00AE3341" w:rsidRDefault="00B86B54" w:rsidP="00F858A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A92C2C">
            <w:pPr>
              <w:pStyle w:val="aa"/>
              <w:spacing w:after="0" w:line="276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E06DE0" w:rsidRDefault="00E06DE0" w:rsidP="00E06DE0">
            <w:pPr>
              <w:pStyle w:val="aa"/>
              <w:spacing w:after="0"/>
              <w:contextualSpacing/>
              <w:mirrorIndents/>
              <w:rPr>
                <w:sz w:val="28"/>
                <w:szCs w:val="28"/>
              </w:rPr>
            </w:pPr>
          </w:p>
          <w:p w:rsidR="00184897" w:rsidRDefault="00184897" w:rsidP="003008BD">
            <w:pPr>
              <w:pStyle w:val="a4"/>
            </w:pPr>
          </w:p>
          <w:p w:rsidR="003008BD" w:rsidRPr="00184897" w:rsidRDefault="003008BD" w:rsidP="00184897"/>
        </w:tc>
      </w:tr>
    </w:tbl>
    <w:p w:rsidR="009D22F1" w:rsidRPr="00933402" w:rsidRDefault="009D22F1" w:rsidP="00933402"/>
    <w:sectPr w:rsidR="009D22F1" w:rsidRPr="00933402" w:rsidSect="0073162F">
      <w:footerReference w:type="default" r:id="rId10"/>
      <w:footerReference w:type="first" r:id="rId11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7D" w:rsidRDefault="009D407D" w:rsidP="003D7597">
      <w:r>
        <w:separator/>
      </w:r>
    </w:p>
  </w:endnote>
  <w:endnote w:type="continuationSeparator" w:id="0">
    <w:p w:rsidR="009D407D" w:rsidRDefault="009D407D" w:rsidP="003D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76944"/>
      <w:docPartObj>
        <w:docPartGallery w:val="Page Numbers (Bottom of Page)"/>
        <w:docPartUnique/>
      </w:docPartObj>
    </w:sdtPr>
    <w:sdtEndPr/>
    <w:sdtContent>
      <w:p w:rsidR="00603A4B" w:rsidRDefault="00603A4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2F">
          <w:rPr>
            <w:noProof/>
          </w:rPr>
          <w:t>2</w:t>
        </w:r>
        <w:r>
          <w:fldChar w:fldCharType="end"/>
        </w:r>
      </w:p>
    </w:sdtContent>
  </w:sdt>
  <w:p w:rsidR="009D407D" w:rsidRDefault="009D407D" w:rsidP="0099085B">
    <w:pPr>
      <w:pStyle w:val="af3"/>
      <w:tabs>
        <w:tab w:val="clear" w:pos="4677"/>
        <w:tab w:val="clear" w:pos="9355"/>
        <w:tab w:val="left" w:pos="7056"/>
        <w:tab w:val="right" w:pos="1584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7513"/>
      <w:docPartObj>
        <w:docPartGallery w:val="Page Numbers (Bottom of Page)"/>
        <w:docPartUnique/>
      </w:docPartObj>
    </w:sdtPr>
    <w:sdtEndPr/>
    <w:sdtContent>
      <w:p w:rsidR="009D407D" w:rsidRDefault="009D407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07D" w:rsidRDefault="009D40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7D" w:rsidRDefault="009D407D" w:rsidP="003D7597">
      <w:r>
        <w:separator/>
      </w:r>
    </w:p>
  </w:footnote>
  <w:footnote w:type="continuationSeparator" w:id="0">
    <w:p w:rsidR="009D407D" w:rsidRDefault="009D407D" w:rsidP="003D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45"/>
    <w:multiLevelType w:val="hybridMultilevel"/>
    <w:tmpl w:val="1E6EB2E0"/>
    <w:lvl w:ilvl="0" w:tplc="E40C4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2092ED18"/>
    <w:lvl w:ilvl="0" w:tplc="3E9A17E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078CB"/>
    <w:multiLevelType w:val="hybridMultilevel"/>
    <w:tmpl w:val="0CEC0F70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021A1"/>
    <w:multiLevelType w:val="hybridMultilevel"/>
    <w:tmpl w:val="139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3"/>
    <w:rsid w:val="00000657"/>
    <w:rsid w:val="000113C8"/>
    <w:rsid w:val="00017353"/>
    <w:rsid w:val="000241C0"/>
    <w:rsid w:val="00025B35"/>
    <w:rsid w:val="0004240A"/>
    <w:rsid w:val="00063CD1"/>
    <w:rsid w:val="000645F3"/>
    <w:rsid w:val="0006643F"/>
    <w:rsid w:val="00076012"/>
    <w:rsid w:val="000A275E"/>
    <w:rsid w:val="000B3035"/>
    <w:rsid w:val="000B4961"/>
    <w:rsid w:val="000C2DCC"/>
    <w:rsid w:val="000E26A6"/>
    <w:rsid w:val="000F4EB5"/>
    <w:rsid w:val="001022B8"/>
    <w:rsid w:val="0012449C"/>
    <w:rsid w:val="00135C1C"/>
    <w:rsid w:val="00154967"/>
    <w:rsid w:val="00163C2A"/>
    <w:rsid w:val="00164AF6"/>
    <w:rsid w:val="00184897"/>
    <w:rsid w:val="00191E7A"/>
    <w:rsid w:val="001927FD"/>
    <w:rsid w:val="001946A0"/>
    <w:rsid w:val="001959A2"/>
    <w:rsid w:val="001A5B72"/>
    <w:rsid w:val="001B1967"/>
    <w:rsid w:val="001B4AAC"/>
    <w:rsid w:val="001B50BE"/>
    <w:rsid w:val="001B798D"/>
    <w:rsid w:val="001D769D"/>
    <w:rsid w:val="001F1FE4"/>
    <w:rsid w:val="001F5011"/>
    <w:rsid w:val="002036F4"/>
    <w:rsid w:val="00211AC1"/>
    <w:rsid w:val="00212B5C"/>
    <w:rsid w:val="00280FBF"/>
    <w:rsid w:val="00281BAC"/>
    <w:rsid w:val="0028604B"/>
    <w:rsid w:val="00293467"/>
    <w:rsid w:val="002B4107"/>
    <w:rsid w:val="002B43E3"/>
    <w:rsid w:val="002C4074"/>
    <w:rsid w:val="002E27D1"/>
    <w:rsid w:val="002E4B6D"/>
    <w:rsid w:val="002F07C7"/>
    <w:rsid w:val="002F1E9B"/>
    <w:rsid w:val="003008BD"/>
    <w:rsid w:val="0030325A"/>
    <w:rsid w:val="003250AD"/>
    <w:rsid w:val="0033108D"/>
    <w:rsid w:val="00334E9F"/>
    <w:rsid w:val="00336562"/>
    <w:rsid w:val="00354601"/>
    <w:rsid w:val="0036288A"/>
    <w:rsid w:val="003649EE"/>
    <w:rsid w:val="003A1233"/>
    <w:rsid w:val="003A56EA"/>
    <w:rsid w:val="003B39FB"/>
    <w:rsid w:val="003B69BC"/>
    <w:rsid w:val="003D3D5B"/>
    <w:rsid w:val="003D47DE"/>
    <w:rsid w:val="003D72D1"/>
    <w:rsid w:val="003D7597"/>
    <w:rsid w:val="003D789C"/>
    <w:rsid w:val="003E27B7"/>
    <w:rsid w:val="003E7E6C"/>
    <w:rsid w:val="0040028D"/>
    <w:rsid w:val="00415D7A"/>
    <w:rsid w:val="00417276"/>
    <w:rsid w:val="004621A6"/>
    <w:rsid w:val="00483AA9"/>
    <w:rsid w:val="00493141"/>
    <w:rsid w:val="00497545"/>
    <w:rsid w:val="004A2F55"/>
    <w:rsid w:val="004A5AF3"/>
    <w:rsid w:val="004B4A6D"/>
    <w:rsid w:val="004B5206"/>
    <w:rsid w:val="004B7A8E"/>
    <w:rsid w:val="004D7F96"/>
    <w:rsid w:val="004F63D7"/>
    <w:rsid w:val="004F7033"/>
    <w:rsid w:val="004F7CF0"/>
    <w:rsid w:val="00513C51"/>
    <w:rsid w:val="005169EF"/>
    <w:rsid w:val="00530542"/>
    <w:rsid w:val="0053499E"/>
    <w:rsid w:val="0054200C"/>
    <w:rsid w:val="005528EF"/>
    <w:rsid w:val="00566249"/>
    <w:rsid w:val="005762E0"/>
    <w:rsid w:val="00580087"/>
    <w:rsid w:val="0058073E"/>
    <w:rsid w:val="0058422F"/>
    <w:rsid w:val="005853E4"/>
    <w:rsid w:val="00587488"/>
    <w:rsid w:val="00590485"/>
    <w:rsid w:val="005914B0"/>
    <w:rsid w:val="005A0334"/>
    <w:rsid w:val="005A5568"/>
    <w:rsid w:val="005A5F19"/>
    <w:rsid w:val="005B4743"/>
    <w:rsid w:val="005C3C17"/>
    <w:rsid w:val="005D4311"/>
    <w:rsid w:val="005D63E1"/>
    <w:rsid w:val="005D7A70"/>
    <w:rsid w:val="005E1C46"/>
    <w:rsid w:val="005E73F6"/>
    <w:rsid w:val="00603A4B"/>
    <w:rsid w:val="0060493B"/>
    <w:rsid w:val="00605187"/>
    <w:rsid w:val="00612CCB"/>
    <w:rsid w:val="00633259"/>
    <w:rsid w:val="0064060A"/>
    <w:rsid w:val="006461DB"/>
    <w:rsid w:val="0067125B"/>
    <w:rsid w:val="00673BE1"/>
    <w:rsid w:val="006905D3"/>
    <w:rsid w:val="006A4280"/>
    <w:rsid w:val="006A5E9B"/>
    <w:rsid w:val="006D38D1"/>
    <w:rsid w:val="006D6B0F"/>
    <w:rsid w:val="006E406E"/>
    <w:rsid w:val="006F3026"/>
    <w:rsid w:val="0070137F"/>
    <w:rsid w:val="00711455"/>
    <w:rsid w:val="007132BA"/>
    <w:rsid w:val="00715A33"/>
    <w:rsid w:val="00720B2D"/>
    <w:rsid w:val="0072302B"/>
    <w:rsid w:val="00723831"/>
    <w:rsid w:val="0073162F"/>
    <w:rsid w:val="00750DCC"/>
    <w:rsid w:val="00777611"/>
    <w:rsid w:val="007A4D72"/>
    <w:rsid w:val="007B679E"/>
    <w:rsid w:val="007C756C"/>
    <w:rsid w:val="007D2663"/>
    <w:rsid w:val="007D4445"/>
    <w:rsid w:val="007E1398"/>
    <w:rsid w:val="007E5D9C"/>
    <w:rsid w:val="007F3605"/>
    <w:rsid w:val="00802171"/>
    <w:rsid w:val="008024DF"/>
    <w:rsid w:val="008221BB"/>
    <w:rsid w:val="008255F5"/>
    <w:rsid w:val="00826C37"/>
    <w:rsid w:val="00892D2B"/>
    <w:rsid w:val="0089601F"/>
    <w:rsid w:val="008A47C0"/>
    <w:rsid w:val="008B154C"/>
    <w:rsid w:val="008C1573"/>
    <w:rsid w:val="008C29C7"/>
    <w:rsid w:val="008D1D63"/>
    <w:rsid w:val="008D48A5"/>
    <w:rsid w:val="008D4A9A"/>
    <w:rsid w:val="00907A02"/>
    <w:rsid w:val="00913762"/>
    <w:rsid w:val="00913D76"/>
    <w:rsid w:val="00920523"/>
    <w:rsid w:val="00933402"/>
    <w:rsid w:val="00944DF4"/>
    <w:rsid w:val="00956CF8"/>
    <w:rsid w:val="00964562"/>
    <w:rsid w:val="00973338"/>
    <w:rsid w:val="009779F0"/>
    <w:rsid w:val="0098225E"/>
    <w:rsid w:val="00983282"/>
    <w:rsid w:val="00986CEB"/>
    <w:rsid w:val="0099085B"/>
    <w:rsid w:val="00992935"/>
    <w:rsid w:val="00992A6F"/>
    <w:rsid w:val="009974AD"/>
    <w:rsid w:val="009B1525"/>
    <w:rsid w:val="009D114A"/>
    <w:rsid w:val="009D22F1"/>
    <w:rsid w:val="009D407D"/>
    <w:rsid w:val="009E156E"/>
    <w:rsid w:val="009E2465"/>
    <w:rsid w:val="009F2A40"/>
    <w:rsid w:val="009F4F7B"/>
    <w:rsid w:val="00A23BEB"/>
    <w:rsid w:val="00A7033A"/>
    <w:rsid w:val="00A76CAC"/>
    <w:rsid w:val="00A80E78"/>
    <w:rsid w:val="00A835B2"/>
    <w:rsid w:val="00A83FD1"/>
    <w:rsid w:val="00A873C8"/>
    <w:rsid w:val="00A92C2C"/>
    <w:rsid w:val="00A93652"/>
    <w:rsid w:val="00A94B24"/>
    <w:rsid w:val="00A957E9"/>
    <w:rsid w:val="00AA5F90"/>
    <w:rsid w:val="00AD27EB"/>
    <w:rsid w:val="00AD2C84"/>
    <w:rsid w:val="00AE3341"/>
    <w:rsid w:val="00AE7C3C"/>
    <w:rsid w:val="00AF2DC5"/>
    <w:rsid w:val="00AF48C3"/>
    <w:rsid w:val="00B0044E"/>
    <w:rsid w:val="00B01962"/>
    <w:rsid w:val="00B112A5"/>
    <w:rsid w:val="00B1510E"/>
    <w:rsid w:val="00B1735A"/>
    <w:rsid w:val="00B26802"/>
    <w:rsid w:val="00B30A30"/>
    <w:rsid w:val="00B3376A"/>
    <w:rsid w:val="00B354B3"/>
    <w:rsid w:val="00B47A10"/>
    <w:rsid w:val="00B64310"/>
    <w:rsid w:val="00B7621D"/>
    <w:rsid w:val="00B80D3F"/>
    <w:rsid w:val="00B86B54"/>
    <w:rsid w:val="00B91B46"/>
    <w:rsid w:val="00B935DC"/>
    <w:rsid w:val="00B96540"/>
    <w:rsid w:val="00B97EB7"/>
    <w:rsid w:val="00BA328E"/>
    <w:rsid w:val="00BB7CE8"/>
    <w:rsid w:val="00BC04BE"/>
    <w:rsid w:val="00BC3A6D"/>
    <w:rsid w:val="00BE4129"/>
    <w:rsid w:val="00BE5455"/>
    <w:rsid w:val="00BF7DD0"/>
    <w:rsid w:val="00C018DB"/>
    <w:rsid w:val="00C04B19"/>
    <w:rsid w:val="00C109FE"/>
    <w:rsid w:val="00C13EB8"/>
    <w:rsid w:val="00C235FE"/>
    <w:rsid w:val="00C364FE"/>
    <w:rsid w:val="00C4665A"/>
    <w:rsid w:val="00C82868"/>
    <w:rsid w:val="00C831D1"/>
    <w:rsid w:val="00C85759"/>
    <w:rsid w:val="00C9364E"/>
    <w:rsid w:val="00CB313A"/>
    <w:rsid w:val="00CB7C67"/>
    <w:rsid w:val="00CC10CB"/>
    <w:rsid w:val="00CC2CAA"/>
    <w:rsid w:val="00CC6A56"/>
    <w:rsid w:val="00CD4F88"/>
    <w:rsid w:val="00CF4B44"/>
    <w:rsid w:val="00D00B38"/>
    <w:rsid w:val="00D15E2D"/>
    <w:rsid w:val="00D17A38"/>
    <w:rsid w:val="00D26936"/>
    <w:rsid w:val="00D31615"/>
    <w:rsid w:val="00D35D8B"/>
    <w:rsid w:val="00D42CE4"/>
    <w:rsid w:val="00D44280"/>
    <w:rsid w:val="00D5401C"/>
    <w:rsid w:val="00D66225"/>
    <w:rsid w:val="00D72DCB"/>
    <w:rsid w:val="00D736C8"/>
    <w:rsid w:val="00D7633B"/>
    <w:rsid w:val="00D82C3C"/>
    <w:rsid w:val="00D8404E"/>
    <w:rsid w:val="00D86A4B"/>
    <w:rsid w:val="00D8793A"/>
    <w:rsid w:val="00D87B6C"/>
    <w:rsid w:val="00D930EA"/>
    <w:rsid w:val="00D93844"/>
    <w:rsid w:val="00D962BC"/>
    <w:rsid w:val="00D97256"/>
    <w:rsid w:val="00DB19A4"/>
    <w:rsid w:val="00DB6DA7"/>
    <w:rsid w:val="00DD33A2"/>
    <w:rsid w:val="00DF0CBE"/>
    <w:rsid w:val="00E06DE0"/>
    <w:rsid w:val="00E11D66"/>
    <w:rsid w:val="00E11F4B"/>
    <w:rsid w:val="00E140CC"/>
    <w:rsid w:val="00E15B89"/>
    <w:rsid w:val="00E17EC8"/>
    <w:rsid w:val="00E23EA1"/>
    <w:rsid w:val="00E31780"/>
    <w:rsid w:val="00E66CA0"/>
    <w:rsid w:val="00E67905"/>
    <w:rsid w:val="00E76E98"/>
    <w:rsid w:val="00E85DBA"/>
    <w:rsid w:val="00EA022B"/>
    <w:rsid w:val="00EC189E"/>
    <w:rsid w:val="00EC30AA"/>
    <w:rsid w:val="00EC3550"/>
    <w:rsid w:val="00EC48F6"/>
    <w:rsid w:val="00EC4E44"/>
    <w:rsid w:val="00ED2599"/>
    <w:rsid w:val="00ED347A"/>
    <w:rsid w:val="00EE1433"/>
    <w:rsid w:val="00EE3C42"/>
    <w:rsid w:val="00F029DD"/>
    <w:rsid w:val="00F02FB5"/>
    <w:rsid w:val="00F119E2"/>
    <w:rsid w:val="00F2181E"/>
    <w:rsid w:val="00F431A9"/>
    <w:rsid w:val="00F438C1"/>
    <w:rsid w:val="00F46371"/>
    <w:rsid w:val="00F66326"/>
    <w:rsid w:val="00F714FC"/>
    <w:rsid w:val="00F82BDC"/>
    <w:rsid w:val="00F858AB"/>
    <w:rsid w:val="00F90787"/>
    <w:rsid w:val="00FB699F"/>
    <w:rsid w:val="00FC3004"/>
    <w:rsid w:val="00FC511F"/>
    <w:rsid w:val="00FD5D46"/>
    <w:rsid w:val="00FD67D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A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90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3E3"/>
    <w:rPr>
      <w:color w:val="0000FF"/>
      <w:u w:val="single"/>
    </w:rPr>
  </w:style>
  <w:style w:type="paragraph" w:styleId="a4">
    <w:name w:val="Normal (Web)"/>
    <w:basedOn w:val="a"/>
    <w:unhideWhenUsed/>
    <w:rsid w:val="002B43E3"/>
    <w:pPr>
      <w:spacing w:before="100" w:beforeAutospacing="1" w:after="100" w:afterAutospacing="1"/>
    </w:pPr>
  </w:style>
  <w:style w:type="paragraph" w:customStyle="1" w:styleId="zagol3">
    <w:name w:val="zagol3"/>
    <w:basedOn w:val="a"/>
    <w:uiPriority w:val="99"/>
    <w:rsid w:val="002B43E3"/>
    <w:pPr>
      <w:spacing w:before="100" w:beforeAutospacing="1" w:after="100" w:afterAutospacing="1"/>
    </w:pPr>
  </w:style>
  <w:style w:type="paragraph" w:customStyle="1" w:styleId="little-gray">
    <w:name w:val="little-gray"/>
    <w:basedOn w:val="a"/>
    <w:uiPriority w:val="99"/>
    <w:rsid w:val="002B43E3"/>
    <w:pPr>
      <w:spacing w:before="100" w:beforeAutospacing="1" w:after="100" w:afterAutospacing="1"/>
    </w:pPr>
  </w:style>
  <w:style w:type="character" w:customStyle="1" w:styleId="zagol1">
    <w:name w:val="zagol1"/>
    <w:basedOn w:val="a0"/>
    <w:rsid w:val="002B43E3"/>
  </w:style>
  <w:style w:type="table" w:styleId="a5">
    <w:name w:val="Table Grid"/>
    <w:basedOn w:val="a1"/>
    <w:uiPriority w:val="59"/>
    <w:rsid w:val="002B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43E3"/>
    <w:rPr>
      <w:b/>
      <w:bCs/>
    </w:rPr>
  </w:style>
  <w:style w:type="character" w:styleId="a7">
    <w:name w:val="Emphasis"/>
    <w:basedOn w:val="a0"/>
    <w:uiPriority w:val="20"/>
    <w:qFormat/>
    <w:rsid w:val="002B43E3"/>
    <w:rPr>
      <w:i/>
      <w:iCs/>
    </w:rPr>
  </w:style>
  <w:style w:type="character" w:customStyle="1" w:styleId="a8">
    <w:name w:val="Подзаголовок Знак"/>
    <w:aliases w:val="Знак Знак, Знак Знак"/>
    <w:basedOn w:val="a0"/>
    <w:link w:val="a9"/>
    <w:locked/>
    <w:rsid w:val="001A5B72"/>
    <w:rPr>
      <w:b/>
      <w:sz w:val="24"/>
      <w:lang w:eastAsia="ar-SA"/>
    </w:rPr>
  </w:style>
  <w:style w:type="paragraph" w:styleId="a9">
    <w:name w:val="Subtitle"/>
    <w:aliases w:val="Знак, Знак"/>
    <w:basedOn w:val="a"/>
    <w:next w:val="a"/>
    <w:link w:val="a8"/>
    <w:qFormat/>
    <w:rsid w:val="001A5B72"/>
    <w:pPr>
      <w:spacing w:line="360" w:lineRule="auto"/>
      <w:jc w:val="center"/>
    </w:pPr>
    <w:rPr>
      <w:rFonts w:asciiTheme="minorHAnsi" w:eastAsiaTheme="minorHAnsi" w:hAnsiTheme="minorHAnsi" w:cstheme="minorBidi"/>
      <w:b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1A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3376A"/>
    <w:pPr>
      <w:spacing w:after="120"/>
    </w:pPr>
  </w:style>
  <w:style w:type="character" w:customStyle="1" w:styleId="ab">
    <w:name w:val="Основной текст Знак"/>
    <w:basedOn w:val="a0"/>
    <w:link w:val="aa"/>
    <w:rsid w:val="00B3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B2D"/>
    <w:pPr>
      <w:ind w:left="720"/>
      <w:contextualSpacing/>
    </w:pPr>
  </w:style>
  <w:style w:type="paragraph" w:styleId="ad">
    <w:name w:val="No Spacing"/>
    <w:link w:val="ae"/>
    <w:qFormat/>
    <w:rsid w:val="007132B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7132BA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7132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2B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A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90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3E3"/>
    <w:rPr>
      <w:color w:val="0000FF"/>
      <w:u w:val="single"/>
    </w:rPr>
  </w:style>
  <w:style w:type="paragraph" w:styleId="a4">
    <w:name w:val="Normal (Web)"/>
    <w:basedOn w:val="a"/>
    <w:unhideWhenUsed/>
    <w:rsid w:val="002B43E3"/>
    <w:pPr>
      <w:spacing w:before="100" w:beforeAutospacing="1" w:after="100" w:afterAutospacing="1"/>
    </w:pPr>
  </w:style>
  <w:style w:type="paragraph" w:customStyle="1" w:styleId="zagol3">
    <w:name w:val="zagol3"/>
    <w:basedOn w:val="a"/>
    <w:uiPriority w:val="99"/>
    <w:rsid w:val="002B43E3"/>
    <w:pPr>
      <w:spacing w:before="100" w:beforeAutospacing="1" w:after="100" w:afterAutospacing="1"/>
    </w:pPr>
  </w:style>
  <w:style w:type="paragraph" w:customStyle="1" w:styleId="little-gray">
    <w:name w:val="little-gray"/>
    <w:basedOn w:val="a"/>
    <w:uiPriority w:val="99"/>
    <w:rsid w:val="002B43E3"/>
    <w:pPr>
      <w:spacing w:before="100" w:beforeAutospacing="1" w:after="100" w:afterAutospacing="1"/>
    </w:pPr>
  </w:style>
  <w:style w:type="character" w:customStyle="1" w:styleId="zagol1">
    <w:name w:val="zagol1"/>
    <w:basedOn w:val="a0"/>
    <w:rsid w:val="002B43E3"/>
  </w:style>
  <w:style w:type="table" w:styleId="a5">
    <w:name w:val="Table Grid"/>
    <w:basedOn w:val="a1"/>
    <w:uiPriority w:val="59"/>
    <w:rsid w:val="002B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43E3"/>
    <w:rPr>
      <w:b/>
      <w:bCs/>
    </w:rPr>
  </w:style>
  <w:style w:type="character" w:styleId="a7">
    <w:name w:val="Emphasis"/>
    <w:basedOn w:val="a0"/>
    <w:uiPriority w:val="20"/>
    <w:qFormat/>
    <w:rsid w:val="002B43E3"/>
    <w:rPr>
      <w:i/>
      <w:iCs/>
    </w:rPr>
  </w:style>
  <w:style w:type="character" w:customStyle="1" w:styleId="a8">
    <w:name w:val="Подзаголовок Знак"/>
    <w:aliases w:val="Знак Знак, Знак Знак"/>
    <w:basedOn w:val="a0"/>
    <w:link w:val="a9"/>
    <w:locked/>
    <w:rsid w:val="001A5B72"/>
    <w:rPr>
      <w:b/>
      <w:sz w:val="24"/>
      <w:lang w:eastAsia="ar-SA"/>
    </w:rPr>
  </w:style>
  <w:style w:type="paragraph" w:styleId="a9">
    <w:name w:val="Subtitle"/>
    <w:aliases w:val="Знак, Знак"/>
    <w:basedOn w:val="a"/>
    <w:next w:val="a"/>
    <w:link w:val="a8"/>
    <w:qFormat/>
    <w:rsid w:val="001A5B72"/>
    <w:pPr>
      <w:spacing w:line="360" w:lineRule="auto"/>
      <w:jc w:val="center"/>
    </w:pPr>
    <w:rPr>
      <w:rFonts w:asciiTheme="minorHAnsi" w:eastAsiaTheme="minorHAnsi" w:hAnsiTheme="minorHAnsi" w:cstheme="minorBidi"/>
      <w:b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1A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3376A"/>
    <w:pPr>
      <w:spacing w:after="120"/>
    </w:pPr>
  </w:style>
  <w:style w:type="character" w:customStyle="1" w:styleId="ab">
    <w:name w:val="Основной текст Знак"/>
    <w:basedOn w:val="a0"/>
    <w:link w:val="aa"/>
    <w:rsid w:val="00B3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B2D"/>
    <w:pPr>
      <w:ind w:left="720"/>
      <w:contextualSpacing/>
    </w:pPr>
  </w:style>
  <w:style w:type="paragraph" w:styleId="ad">
    <w:name w:val="No Spacing"/>
    <w:link w:val="ae"/>
    <w:qFormat/>
    <w:rsid w:val="007132B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7132BA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7132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2B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D75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7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 МБОУ СОШ 101 с углубленным изучением экономики Демского района г.Уфа ГО Республики Башкортостан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57240-AD83-41BC-A0F5-2D92FB6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РАЗРАБОТКИ РАБОЧЕЙ ПРОГРАММЫ</vt:lpstr>
    </vt:vector>
  </TitlesOfParts>
  <Company>Hewlett-Packard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РАЗРАБОТКИ РАБОЧЕЙ ПРОГРАММЫ</dc:title>
  <dc:subject>С введением стандартов второго поколения</dc:subject>
  <dc:creator>Директор</dc:creator>
  <cp:lastModifiedBy>Галия</cp:lastModifiedBy>
  <cp:revision>3</cp:revision>
  <cp:lastPrinted>2015-09-25T12:06:00Z</cp:lastPrinted>
  <dcterms:created xsi:type="dcterms:W3CDTF">2017-02-20T17:04:00Z</dcterms:created>
  <dcterms:modified xsi:type="dcterms:W3CDTF">2017-02-23T14:25:00Z</dcterms:modified>
</cp:coreProperties>
</file>